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D25" w:rsidRDefault="00824D25" w:rsidP="00824D25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关于对全省和省国资委系统“两优一先”拟推荐</w:t>
      </w:r>
      <w:r w:rsidR="005E3584">
        <w:rPr>
          <w:rFonts w:asciiTheme="majorEastAsia" w:eastAsiaTheme="majorEastAsia" w:hAnsiTheme="majorEastAsia" w:hint="eastAsia"/>
          <w:b/>
          <w:sz w:val="44"/>
          <w:szCs w:val="44"/>
        </w:rPr>
        <w:t>对象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的公示</w:t>
      </w:r>
    </w:p>
    <w:p w:rsidR="005E3584" w:rsidRDefault="005E3584" w:rsidP="00824D25">
      <w:pPr>
        <w:jc w:val="left"/>
        <w:rPr>
          <w:rFonts w:ascii="仿宋_GB2312" w:eastAsia="仿宋_GB2312" w:hAnsiTheme="majorEastAsia"/>
          <w:sz w:val="32"/>
          <w:szCs w:val="32"/>
        </w:rPr>
      </w:pPr>
    </w:p>
    <w:p w:rsidR="00824D25" w:rsidRDefault="005E3584" w:rsidP="00824D25">
      <w:pPr>
        <w:jc w:val="left"/>
        <w:rPr>
          <w:rFonts w:ascii="仿宋_GB2312" w:eastAsia="仿宋_GB2312" w:hAnsiTheme="majorEastAsia"/>
          <w:sz w:val="32"/>
          <w:szCs w:val="32"/>
        </w:rPr>
      </w:pPr>
      <w:r w:rsidRPr="005E3584">
        <w:rPr>
          <w:rFonts w:ascii="仿宋_GB2312" w:eastAsia="仿宋_GB2312" w:hAnsiTheme="majorEastAsia" w:hint="eastAsia"/>
          <w:sz w:val="32"/>
          <w:szCs w:val="32"/>
        </w:rPr>
        <w:t>公司各部门</w:t>
      </w:r>
      <w:r>
        <w:rPr>
          <w:rFonts w:ascii="仿宋_GB2312" w:eastAsia="仿宋_GB2312" w:hAnsiTheme="majorEastAsia" w:hint="eastAsia"/>
          <w:sz w:val="32"/>
          <w:szCs w:val="32"/>
        </w:rPr>
        <w:t>、系统各单位：</w:t>
      </w:r>
    </w:p>
    <w:p w:rsidR="005E3584" w:rsidRDefault="005E3584" w:rsidP="00E01089">
      <w:pPr>
        <w:ind w:firstLineChars="200" w:firstLine="640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为隆重热烈纪念党建100周年，省委和国资委决定表彰一批全省优秀共产党员、全省优秀党务工作者、全省先进基层党组织</w:t>
      </w:r>
      <w:r w:rsidR="00996A5C">
        <w:rPr>
          <w:rFonts w:ascii="仿宋_GB2312" w:eastAsia="仿宋_GB2312" w:hAnsiTheme="majorEastAsia" w:hint="eastAsia"/>
          <w:sz w:val="32"/>
          <w:szCs w:val="32"/>
        </w:rPr>
        <w:t>。经广泛动员推荐、逐级遴选、征求意见、深入考察等程序，并经公司2021年4月1日党委会审定，形成了公司拟推荐全省</w:t>
      </w:r>
      <w:r w:rsidR="00996A5C" w:rsidRPr="00996A5C">
        <w:rPr>
          <w:rFonts w:ascii="仿宋_GB2312" w:eastAsia="仿宋_GB2312" w:hAnsiTheme="majorEastAsia" w:hint="eastAsia"/>
          <w:sz w:val="32"/>
          <w:szCs w:val="32"/>
        </w:rPr>
        <w:t>和省国资委系统“两优一先”</w:t>
      </w:r>
      <w:r w:rsidR="00996A5C">
        <w:rPr>
          <w:rFonts w:ascii="仿宋_GB2312" w:eastAsia="仿宋_GB2312" w:hAnsiTheme="majorEastAsia" w:hint="eastAsia"/>
          <w:sz w:val="32"/>
          <w:szCs w:val="32"/>
        </w:rPr>
        <w:t>推荐名单。根据有关规定要求，为充分发扬民主，广泛听取意见，现将拟推荐对象进行公示，接受监督。自公示之日起，如有异议，请于公示期内以书面或电话形式进行反映，提倡实名制反映问题。反映问题须实事求是，客观公正。请提供联系方式、具体事实和线索以便调查。对反映问题者以及反映的问题，将严格保密。</w:t>
      </w:r>
    </w:p>
    <w:p w:rsidR="00996A5C" w:rsidRDefault="00996A5C" w:rsidP="00E01089">
      <w:pPr>
        <w:ind w:firstLineChars="200" w:firstLine="640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公示时间：2021年4月1日——4月5日</w:t>
      </w:r>
    </w:p>
    <w:p w:rsidR="00996A5C" w:rsidRDefault="00996A5C" w:rsidP="00E01089">
      <w:pPr>
        <w:ind w:firstLineChars="200" w:firstLine="640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受理单位：贵州金元党建部</w:t>
      </w:r>
    </w:p>
    <w:p w:rsidR="00996A5C" w:rsidRDefault="00996A5C" w:rsidP="00E01089">
      <w:pPr>
        <w:ind w:firstLineChars="200" w:firstLine="640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受理电话：0851-86992937</w:t>
      </w:r>
    </w:p>
    <w:p w:rsidR="00996A5C" w:rsidRDefault="00996A5C" w:rsidP="00E01089">
      <w:pPr>
        <w:ind w:firstLineChars="200" w:firstLine="640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受理邮箱：</w:t>
      </w:r>
      <w:r w:rsidRPr="00996A5C">
        <w:rPr>
          <w:rFonts w:ascii="仿宋_GB2312" w:eastAsia="仿宋_GB2312" w:hAnsiTheme="majorEastAsia" w:hint="eastAsia"/>
          <w:sz w:val="32"/>
          <w:szCs w:val="32"/>
        </w:rPr>
        <w:t>191924605@qq.com</w:t>
      </w:r>
      <w:bookmarkStart w:id="0" w:name="_GoBack"/>
      <w:bookmarkEnd w:id="0"/>
    </w:p>
    <w:p w:rsidR="00E01089" w:rsidRPr="00E01089" w:rsidRDefault="00996A5C" w:rsidP="00E01089">
      <w:pPr>
        <w:ind w:firstLineChars="200" w:firstLine="640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附件：</w:t>
      </w:r>
      <w:r w:rsidR="00E01089" w:rsidRPr="00E01089">
        <w:rPr>
          <w:rFonts w:ascii="仿宋_GB2312" w:eastAsia="仿宋_GB2312" w:hAnsiTheme="majorEastAsia" w:hint="eastAsia"/>
          <w:sz w:val="32"/>
          <w:szCs w:val="32"/>
        </w:rPr>
        <w:t>全省和省国资委系统“两优一先”拟推荐对象</w:t>
      </w:r>
      <w:r w:rsidR="00E01089" w:rsidRPr="00E01089">
        <w:rPr>
          <w:rFonts w:ascii="仿宋_GB2312" w:eastAsia="仿宋_GB2312" w:hAnsiTheme="majorEastAsia"/>
          <w:sz w:val="32"/>
          <w:szCs w:val="32"/>
        </w:rPr>
        <w:t>名单</w:t>
      </w:r>
    </w:p>
    <w:p w:rsidR="0031107F" w:rsidRDefault="0031107F" w:rsidP="00824D25">
      <w:pPr>
        <w:jc w:val="left"/>
        <w:rPr>
          <w:rFonts w:ascii="仿宋_GB2312" w:eastAsia="仿宋_GB2312" w:hAnsiTheme="majorEastAsia"/>
          <w:sz w:val="32"/>
          <w:szCs w:val="32"/>
        </w:rPr>
      </w:pPr>
    </w:p>
    <w:p w:rsidR="00996A5C" w:rsidRPr="00996A5C" w:rsidRDefault="00E95658" w:rsidP="00824D25">
      <w:pPr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lastRenderedPageBreak/>
        <w:t>附件：</w:t>
      </w:r>
    </w:p>
    <w:p w:rsidR="001E04D7" w:rsidRDefault="00996A5C" w:rsidP="00824D25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全省和省国资委系统“两优一先”</w:t>
      </w:r>
    </w:p>
    <w:p w:rsidR="00824D25" w:rsidRPr="00C42AB2" w:rsidRDefault="00996A5C" w:rsidP="00824D25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拟推荐对象</w:t>
      </w:r>
      <w:r w:rsidR="00824D25" w:rsidRPr="00C42AB2">
        <w:rPr>
          <w:rFonts w:asciiTheme="majorEastAsia" w:eastAsiaTheme="majorEastAsia" w:hAnsiTheme="majorEastAsia"/>
          <w:b/>
          <w:sz w:val="44"/>
          <w:szCs w:val="44"/>
        </w:rPr>
        <w:t>名单</w:t>
      </w:r>
    </w:p>
    <w:p w:rsidR="00996A5C" w:rsidRDefault="00996A5C" w:rsidP="00824D25">
      <w:pPr>
        <w:rPr>
          <w:rFonts w:ascii="黑体" w:eastAsia="黑体" w:hAnsi="黑体"/>
          <w:sz w:val="32"/>
          <w:szCs w:val="32"/>
        </w:rPr>
      </w:pPr>
    </w:p>
    <w:p w:rsidR="00824D25" w:rsidRPr="00C42AB2" w:rsidRDefault="00824D25" w:rsidP="00E95658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C42AB2">
        <w:rPr>
          <w:rFonts w:ascii="黑体" w:eastAsia="黑体" w:hAnsi="黑体" w:hint="eastAsia"/>
          <w:sz w:val="32"/>
          <w:szCs w:val="32"/>
        </w:rPr>
        <w:t>一、贵州省“两优一先”推荐名单</w:t>
      </w:r>
    </w:p>
    <w:p w:rsidR="00824D25" w:rsidRPr="00C42AB2" w:rsidRDefault="00824D25" w:rsidP="00E9565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42AB2">
        <w:rPr>
          <w:rFonts w:ascii="仿宋_GB2312" w:eastAsia="仿宋_GB2312" w:hint="eastAsia"/>
          <w:sz w:val="32"/>
          <w:szCs w:val="32"/>
        </w:rPr>
        <w:t>1.优秀共产党员：张鸿福</w:t>
      </w:r>
      <w:r>
        <w:rPr>
          <w:rFonts w:ascii="仿宋_GB2312" w:eastAsia="仿宋_GB2312" w:hint="eastAsia"/>
          <w:sz w:val="32"/>
          <w:szCs w:val="32"/>
        </w:rPr>
        <w:t>（市场营销部主任）</w:t>
      </w:r>
    </w:p>
    <w:p w:rsidR="00824D25" w:rsidRPr="00C42AB2" w:rsidRDefault="00824D25" w:rsidP="00E9565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42AB2">
        <w:rPr>
          <w:rFonts w:ascii="仿宋_GB2312" w:eastAsia="仿宋_GB2312" w:hint="eastAsia"/>
          <w:sz w:val="32"/>
          <w:szCs w:val="32"/>
        </w:rPr>
        <w:t>2.优秀党务工作者：罗德海（黔北电厂党委书记）</w:t>
      </w:r>
    </w:p>
    <w:p w:rsidR="00824D25" w:rsidRPr="00C42AB2" w:rsidRDefault="00824D25" w:rsidP="00E9565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42AB2"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先进基层</w:t>
      </w:r>
      <w:r w:rsidRPr="00C42AB2">
        <w:rPr>
          <w:rFonts w:ascii="仿宋_GB2312" w:eastAsia="仿宋_GB2312" w:hint="eastAsia"/>
          <w:sz w:val="32"/>
          <w:szCs w:val="32"/>
        </w:rPr>
        <w:t>党组织：茶园电厂党委</w:t>
      </w:r>
    </w:p>
    <w:p w:rsidR="00824D25" w:rsidRPr="00C42AB2" w:rsidRDefault="00824D25" w:rsidP="00E95658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C42AB2">
        <w:rPr>
          <w:rFonts w:ascii="黑体" w:eastAsia="黑体" w:hAnsi="黑体" w:hint="eastAsia"/>
          <w:sz w:val="32"/>
          <w:szCs w:val="32"/>
        </w:rPr>
        <w:t>二、国资委“两优一先”推荐名单</w:t>
      </w:r>
    </w:p>
    <w:p w:rsidR="00824D25" w:rsidRPr="00C42AB2" w:rsidRDefault="00824D25" w:rsidP="00E9565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42AB2">
        <w:rPr>
          <w:rFonts w:ascii="仿宋_GB2312" w:eastAsia="仿宋_GB2312" w:hint="eastAsia"/>
          <w:sz w:val="32"/>
          <w:szCs w:val="32"/>
        </w:rPr>
        <w:t>1.优秀共产党员（2人）</w:t>
      </w:r>
    </w:p>
    <w:p w:rsidR="00824D25" w:rsidRPr="00C42AB2" w:rsidRDefault="00824D25" w:rsidP="00E9565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42AB2">
        <w:rPr>
          <w:rFonts w:ascii="仿宋_GB2312" w:eastAsia="仿宋_GB2312" w:hint="eastAsia"/>
          <w:sz w:val="32"/>
          <w:szCs w:val="32"/>
        </w:rPr>
        <w:t>赖剑晶（陕西新能源公司 总经理）</w:t>
      </w:r>
    </w:p>
    <w:p w:rsidR="00824D25" w:rsidRPr="00C42AB2" w:rsidRDefault="00824D25" w:rsidP="00E9565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42AB2">
        <w:rPr>
          <w:rFonts w:ascii="仿宋_GB2312" w:eastAsia="仿宋_GB2312" w:hint="eastAsia"/>
          <w:sz w:val="32"/>
          <w:szCs w:val="32"/>
        </w:rPr>
        <w:t>黎</w:t>
      </w:r>
      <w:r w:rsidR="00682A4C">
        <w:rPr>
          <w:rFonts w:ascii="仿宋_GB2312" w:eastAsia="仿宋_GB2312" w:hint="eastAsia"/>
          <w:sz w:val="32"/>
          <w:szCs w:val="32"/>
        </w:rPr>
        <w:t xml:space="preserve">  </w:t>
      </w:r>
      <w:r w:rsidRPr="00C42AB2">
        <w:rPr>
          <w:rFonts w:ascii="仿宋_GB2312" w:eastAsia="仿宋_GB2312" w:hint="eastAsia"/>
          <w:sz w:val="32"/>
          <w:szCs w:val="32"/>
        </w:rPr>
        <w:t>友（安顺水电厂 副总经济师）</w:t>
      </w:r>
    </w:p>
    <w:p w:rsidR="00824D25" w:rsidRPr="00C42AB2" w:rsidRDefault="00824D25" w:rsidP="00E9565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42AB2">
        <w:rPr>
          <w:rFonts w:ascii="仿宋_GB2312" w:eastAsia="仿宋_GB2312" w:hint="eastAsia"/>
          <w:sz w:val="32"/>
          <w:szCs w:val="32"/>
        </w:rPr>
        <w:t>2.优秀党务工作者（2人）</w:t>
      </w:r>
    </w:p>
    <w:p w:rsidR="00824D25" w:rsidRPr="00C42AB2" w:rsidRDefault="00824D25" w:rsidP="00E9565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42AB2">
        <w:rPr>
          <w:rFonts w:ascii="仿宋_GB2312" w:eastAsia="仿宋_GB2312" w:hint="eastAsia"/>
          <w:sz w:val="32"/>
          <w:szCs w:val="32"/>
        </w:rPr>
        <w:t>齐</w:t>
      </w:r>
      <w:r w:rsidR="00682A4C">
        <w:rPr>
          <w:rFonts w:ascii="仿宋_GB2312" w:eastAsia="仿宋_GB2312" w:hint="eastAsia"/>
          <w:sz w:val="32"/>
          <w:szCs w:val="32"/>
        </w:rPr>
        <w:t xml:space="preserve">  </w:t>
      </w:r>
      <w:r w:rsidRPr="00C42AB2">
        <w:rPr>
          <w:rFonts w:ascii="仿宋_GB2312" w:eastAsia="仿宋_GB2312" w:hint="eastAsia"/>
          <w:sz w:val="32"/>
          <w:szCs w:val="32"/>
        </w:rPr>
        <w:t>艳（公司本部）</w:t>
      </w:r>
    </w:p>
    <w:p w:rsidR="00824D25" w:rsidRPr="00C42AB2" w:rsidRDefault="00824D25" w:rsidP="00E9565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徐  凌</w:t>
      </w:r>
      <w:r w:rsidRPr="00C42AB2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黔西电厂纪委书记</w:t>
      </w:r>
      <w:r w:rsidRPr="00C42AB2">
        <w:rPr>
          <w:rFonts w:ascii="仿宋_GB2312" w:eastAsia="仿宋_GB2312" w:hint="eastAsia"/>
          <w:sz w:val="32"/>
          <w:szCs w:val="32"/>
        </w:rPr>
        <w:t>）</w:t>
      </w:r>
    </w:p>
    <w:p w:rsidR="00824D25" w:rsidRPr="00C42AB2" w:rsidRDefault="00824D25" w:rsidP="00E9565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42AB2"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先进基层</w:t>
      </w:r>
      <w:r w:rsidRPr="00C42AB2">
        <w:rPr>
          <w:rFonts w:ascii="仿宋_GB2312" w:eastAsia="仿宋_GB2312" w:hint="eastAsia"/>
          <w:sz w:val="32"/>
          <w:szCs w:val="32"/>
        </w:rPr>
        <w:t>党组织（2个）</w:t>
      </w:r>
    </w:p>
    <w:p w:rsidR="00824D25" w:rsidRPr="00C42AB2" w:rsidRDefault="00824D25" w:rsidP="00E9565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42AB2">
        <w:rPr>
          <w:rFonts w:ascii="仿宋_GB2312" w:eastAsia="仿宋_GB2312" w:hint="eastAsia"/>
          <w:sz w:val="32"/>
          <w:szCs w:val="32"/>
        </w:rPr>
        <w:t>木担坝煤矿党委</w:t>
      </w:r>
    </w:p>
    <w:p w:rsidR="00824D25" w:rsidRPr="00C42AB2" w:rsidRDefault="00824D25" w:rsidP="00E9565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42AB2">
        <w:rPr>
          <w:rFonts w:ascii="仿宋_GB2312" w:eastAsia="仿宋_GB2312" w:hint="eastAsia"/>
          <w:sz w:val="32"/>
          <w:szCs w:val="32"/>
        </w:rPr>
        <w:t>黔西电厂运行党支部</w:t>
      </w:r>
    </w:p>
    <w:p w:rsidR="00824D25" w:rsidRPr="00C42AB2" w:rsidRDefault="00824D25" w:rsidP="00E9565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42AB2"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脱贫攻坚优秀共产党员</w:t>
      </w:r>
      <w:r w:rsidRPr="00C42AB2">
        <w:rPr>
          <w:rFonts w:ascii="仿宋_GB2312" w:eastAsia="仿宋_GB2312" w:hint="eastAsia"/>
          <w:sz w:val="32"/>
          <w:szCs w:val="32"/>
        </w:rPr>
        <w:t>（1人）</w:t>
      </w:r>
    </w:p>
    <w:p w:rsidR="00824D25" w:rsidRPr="00C42AB2" w:rsidRDefault="00824D25" w:rsidP="00E9565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42AB2">
        <w:rPr>
          <w:rFonts w:ascii="仿宋_GB2312" w:eastAsia="仿宋_GB2312" w:hint="eastAsia"/>
          <w:sz w:val="32"/>
          <w:szCs w:val="32"/>
        </w:rPr>
        <w:t>朱</w:t>
      </w:r>
      <w:r>
        <w:rPr>
          <w:rFonts w:ascii="仿宋_GB2312" w:eastAsia="仿宋_GB2312" w:hint="eastAsia"/>
          <w:sz w:val="32"/>
          <w:szCs w:val="32"/>
        </w:rPr>
        <w:t>育</w:t>
      </w:r>
      <w:r w:rsidRPr="00C42AB2">
        <w:rPr>
          <w:rFonts w:ascii="仿宋_GB2312" w:eastAsia="仿宋_GB2312" w:hint="eastAsia"/>
          <w:sz w:val="32"/>
          <w:szCs w:val="32"/>
        </w:rPr>
        <w:t>军（纳雍电厂驻村书记）</w:t>
      </w:r>
    </w:p>
    <w:p w:rsidR="00824D25" w:rsidRPr="00C42AB2" w:rsidRDefault="00824D25" w:rsidP="00824D25">
      <w:pPr>
        <w:rPr>
          <w:rFonts w:ascii="仿宋_GB2312" w:eastAsia="仿宋_GB2312"/>
          <w:sz w:val="32"/>
          <w:szCs w:val="32"/>
        </w:rPr>
      </w:pPr>
    </w:p>
    <w:p w:rsidR="004F3B58" w:rsidRPr="00824D25" w:rsidRDefault="00157ACA"/>
    <w:sectPr w:rsidR="004F3B58" w:rsidRPr="00824D25" w:rsidSect="00FA5D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ACA" w:rsidRDefault="00157ACA" w:rsidP="00682A4C">
      <w:r>
        <w:separator/>
      </w:r>
    </w:p>
  </w:endnote>
  <w:endnote w:type="continuationSeparator" w:id="1">
    <w:p w:rsidR="00157ACA" w:rsidRDefault="00157ACA" w:rsidP="00682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ACA" w:rsidRDefault="00157ACA" w:rsidP="00682A4C">
      <w:r>
        <w:separator/>
      </w:r>
    </w:p>
  </w:footnote>
  <w:footnote w:type="continuationSeparator" w:id="1">
    <w:p w:rsidR="00157ACA" w:rsidRDefault="00157ACA" w:rsidP="00682A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4D25"/>
    <w:rsid w:val="00067244"/>
    <w:rsid w:val="00157ACA"/>
    <w:rsid w:val="001E04D7"/>
    <w:rsid w:val="0031107F"/>
    <w:rsid w:val="005E3584"/>
    <w:rsid w:val="00645A69"/>
    <w:rsid w:val="00682A4C"/>
    <w:rsid w:val="006C606D"/>
    <w:rsid w:val="00824D25"/>
    <w:rsid w:val="00996A5C"/>
    <w:rsid w:val="00E01089"/>
    <w:rsid w:val="00E95658"/>
    <w:rsid w:val="00FA5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6A5C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682A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82A4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82A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82A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6A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黄佳芸</dc:creator>
  <cp:lastModifiedBy>齐艳</cp:lastModifiedBy>
  <cp:revision>8</cp:revision>
  <cp:lastPrinted>2021-04-01T09:40:00Z</cp:lastPrinted>
  <dcterms:created xsi:type="dcterms:W3CDTF">2021-04-01T09:16:00Z</dcterms:created>
  <dcterms:modified xsi:type="dcterms:W3CDTF">2021-04-01T09:41:00Z</dcterms:modified>
</cp:coreProperties>
</file>